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8DE43" w14:textId="1432EB56" w:rsidR="007F30A1" w:rsidRDefault="00283055" w:rsidP="007F30A1">
      <w:pPr>
        <w:jc w:val="center"/>
        <w:rPr>
          <w:rFonts w:ascii="Roboto" w:hAnsi="Roboto"/>
          <w:sz w:val="48"/>
          <w:szCs w:val="48"/>
        </w:rPr>
      </w:pPr>
      <w:r>
        <w:rPr>
          <w:rFonts w:ascii="Roboto" w:hAnsi="Roboto"/>
          <w:sz w:val="48"/>
          <w:szCs w:val="48"/>
        </w:rPr>
        <w:t>REINTEGRATION APRES UNE DISPONIBILITE D’OFFICE POUR RAISON DE SANTE</w:t>
      </w:r>
    </w:p>
    <w:p w14:paraId="091E02C4" w14:textId="53076420" w:rsidR="007F30A1" w:rsidRDefault="007F30A1"/>
    <w:p w14:paraId="03BDDC90" w14:textId="251B1E34" w:rsidR="007F30A1" w:rsidRDefault="007F30A1">
      <w:r w:rsidRPr="007647FE">
        <w:rPr>
          <w:rFonts w:ascii="Roboto" w:hAnsi="Roboto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E5304C4" wp14:editId="60859F0F">
            <wp:simplePos x="0" y="0"/>
            <wp:positionH relativeFrom="column">
              <wp:posOffset>4792142</wp:posOffset>
            </wp:positionH>
            <wp:positionV relativeFrom="paragraph">
              <wp:posOffset>7010</wp:posOffset>
            </wp:positionV>
            <wp:extent cx="1809750" cy="1393825"/>
            <wp:effectExtent l="0" t="0" r="0" b="0"/>
            <wp:wrapNone/>
            <wp:docPr id="210669126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9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41F9B" w14:textId="745C658A" w:rsidR="007F30A1" w:rsidRDefault="007F30A1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54417D" w:rsidRPr="007647FE" w14:paraId="13DB92B8" w14:textId="77777777" w:rsidTr="00E66A52">
        <w:tc>
          <w:tcPr>
            <w:tcW w:w="5228" w:type="dxa"/>
          </w:tcPr>
          <w:p w14:paraId="0D6C1965" w14:textId="12AA7F0C" w:rsidR="00E66A52" w:rsidRPr="007647FE" w:rsidRDefault="00E66A52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228" w:type="dxa"/>
          </w:tcPr>
          <w:p w14:paraId="0716E1A8" w14:textId="51C8C67F" w:rsidR="00E66A52" w:rsidRPr="007647FE" w:rsidRDefault="007F30A1" w:rsidP="00F2320D">
            <w:pPr>
              <w:jc w:val="right"/>
              <w:rPr>
                <w:rFonts w:ascii="Roboto" w:hAnsi="Roboto"/>
                <w:sz w:val="24"/>
                <w:szCs w:val="24"/>
              </w:rPr>
            </w:pPr>
            <w:r w:rsidRPr="007647FE">
              <w:rPr>
                <w:rFonts w:ascii="Roboto" w:hAnsi="Robot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CD86DC0" wp14:editId="7A01AC5C">
                      <wp:simplePos x="0" y="0"/>
                      <wp:positionH relativeFrom="column">
                        <wp:posOffset>1864563</wp:posOffset>
                      </wp:positionH>
                      <wp:positionV relativeFrom="paragraph">
                        <wp:posOffset>43866</wp:posOffset>
                      </wp:positionV>
                      <wp:extent cx="1314450" cy="600075"/>
                      <wp:effectExtent l="0" t="19050" r="0" b="28575"/>
                      <wp:wrapNone/>
                      <wp:docPr id="1416542373" name="Rectangle : coins arrondi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5F272BE" w14:textId="77777777" w:rsidR="00357DD0" w:rsidRPr="00A8453B" w:rsidRDefault="00357DD0" w:rsidP="00357DD0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/>
                                    </w:rPr>
                                  </w:pPr>
                                  <w:r w:rsidRPr="00A8453B">
                                    <w:rPr>
                                      <w:rFonts w:ascii="Roboto" w:hAnsi="Roboto" w:cs="Arial"/>
                                      <w:color w:val="000000"/>
                                    </w:rPr>
                                    <w:t>MODELE</w:t>
                                  </w:r>
                                </w:p>
                                <w:p w14:paraId="3128A184" w14:textId="77777777" w:rsidR="00357DD0" w:rsidRPr="00A8453B" w:rsidRDefault="00357DD0" w:rsidP="00357DD0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/>
                                    </w:rPr>
                                  </w:pPr>
                                  <w:r w:rsidRPr="00A8453B">
                                    <w:rPr>
                                      <w:rFonts w:ascii="Roboto" w:hAnsi="Roboto" w:cs="Arial"/>
                                      <w:color w:val="000000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D86DC0" id="Rectangle : coins arrondis 2" o:spid="_x0000_s1026" style="position:absolute;left:0;text-align:left;margin-left:146.8pt;margin-top:3.45pt;width:103.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s4+UgIAAKIEAAAOAAAAZHJzL2Uyb0RvYy54bWysVEtv2zAMvg/YfxB0X+1kfc2oUwQtOgwI&#10;2mLtsDMjS7ExSdQkJXb360fJThp0Ow27EKRI8/Hxo6+uB6PZTvrQoa357KTkTFqBTWc3Nf/2fPfh&#10;krMQwTag0cqav8jArxfv3131rpJzbFE30jNKYkPVu5q3MbqqKIJopYFwgk5acir0BiKZflM0HnrK&#10;bnQxL8vzokffOI9ChkCvt6OTL3J+paSID0oFGZmuOfUWs/RZrpMsFldQbTy4thNTG/APXRjoLBU9&#10;pLqFCGzruz9SmU54DKjiiUBToFKdkHkGmmZWvpnmqQUn8ywETnAHmML/Syvud0/u0afWg1uh+BEI&#10;kaJ3oTp4khGmmEF5k2KpcTZkFF8OKMohMkGPs4+z09MzAluQ77wsy4uzBHMB1f5r50P8LNGwpNTc&#10;49Y2X2lVGUHYrUIc4/dxqaLFu07rvC5tWU9l5hdlKgLEGqUhkmpcU/NgN5yB3hAdRfQ55dG3KeUt&#10;hJbtgBgRUHfNyAHTRSKi7kzNL6lnSj32oG2qLjOVpsZeAUlaHNYDhSZ1jc3Lo2ceR5oFJ+46qreC&#10;EB/BE6+oX7qV+EBCaaQhcNI4a9H/+tt7iqd1k5eznnhKTf/cgpec6S+WiPCJwE7Ezsbp2cWcDH/s&#10;WR977NbcIA0+o6t0IqspPuq9qjya73RSy1SVXGAF1R6hnIybON4PHaWQy2UOIzI7iCv75ERKniBL&#10;SD8P38G7ac2RCHKPe05D9WbRY+y46uU2ouoyC15xnXhJh5DJNB1turRjO0e9/loWvwEAAP//AwBQ&#10;SwMEFAAGAAgAAAAhAOSE3fHdAAAACQEAAA8AAABkcnMvZG93bnJldi54bWxMj8FOwzAQRO9I/IO1&#10;lbhRpwEiksapEBJHkGgRErdN7DpR43Ww3Tbw9SwnOK7maeZtvZndKE4mxMGTgtUyA2Go83ogq+Bt&#10;93R9DyImJI2jJ6Pgy0TYNJcXNVban+nVnLbJCi6hWKGCPqWpkjJ2vXEYl34yxNneB4eJz2ClDnjm&#10;cjfKPMsK6XAgXuhxMo+96Q7bo1NgP/d2Ti8HzL9b9/4xuVQG+azU1WJ+WINIZk5/MPzqszo07NT6&#10;I+koRgV5eVMwqqAoQXB+x2sgWgaz1S3Ippb/P2h+AAAA//8DAFBLAQItABQABgAIAAAAIQC2gziS&#10;/gAAAOEBAAATAAAAAAAAAAAAAAAAAAAAAABbQ29udGVudF9UeXBlc10ueG1sUEsBAi0AFAAGAAgA&#10;AAAhADj9If/WAAAAlAEAAAsAAAAAAAAAAAAAAAAALwEAAF9yZWxzLy5yZWxzUEsBAi0AFAAGAAgA&#10;AAAhADkmzj5SAgAAogQAAA4AAAAAAAAAAAAAAAAALgIAAGRycy9lMm9Eb2MueG1sUEsBAi0AFAAG&#10;AAgAAAAhAOSE3fHdAAAACQEAAA8AAAAAAAAAAAAAAAAArAQAAGRycy9kb3ducmV2LnhtbFBLBQYA&#10;AAAABAAEAPMAAAC2BQAAAAA=&#10;" filled="f" stroked="f" strokeweight="1pt">
                      <v:stroke joinstyle="miter"/>
                      <v:textbox>
                        <w:txbxContent>
                          <w:p w14:paraId="35F272BE" w14:textId="77777777" w:rsidR="00357DD0" w:rsidRPr="00A8453B" w:rsidRDefault="00357DD0" w:rsidP="00357DD0">
                            <w:pPr>
                              <w:jc w:val="center"/>
                              <w:rPr>
                                <w:rFonts w:ascii="Roboto" w:hAnsi="Roboto" w:cs="Arial"/>
                                <w:color w:val="000000"/>
                              </w:rPr>
                            </w:pPr>
                            <w:r w:rsidRPr="00A8453B">
                              <w:rPr>
                                <w:rFonts w:ascii="Roboto" w:hAnsi="Roboto" w:cs="Arial"/>
                                <w:color w:val="000000"/>
                              </w:rPr>
                              <w:t>MODELE</w:t>
                            </w:r>
                          </w:p>
                          <w:p w14:paraId="3128A184" w14:textId="77777777" w:rsidR="00357DD0" w:rsidRPr="00A8453B" w:rsidRDefault="00357DD0" w:rsidP="00357DD0">
                            <w:pPr>
                              <w:jc w:val="center"/>
                              <w:rPr>
                                <w:rFonts w:ascii="Roboto" w:hAnsi="Roboto" w:cs="Arial"/>
                                <w:color w:val="000000"/>
                              </w:rPr>
                            </w:pPr>
                            <w:r w:rsidRPr="00A8453B">
                              <w:rPr>
                                <w:rFonts w:ascii="Roboto" w:hAnsi="Roboto" w:cs="Arial"/>
                                <w:color w:val="000000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69986885" w14:textId="3BC36364" w:rsidR="00357DD0" w:rsidRPr="007647FE" w:rsidRDefault="007F30A1">
      <w:pPr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ab/>
      </w:r>
      <w:r>
        <w:rPr>
          <w:rFonts w:ascii="Roboto" w:hAnsi="Roboto"/>
          <w:sz w:val="24"/>
          <w:szCs w:val="24"/>
        </w:rPr>
        <w:tab/>
      </w:r>
      <w:r>
        <w:rPr>
          <w:rFonts w:ascii="Roboto" w:hAnsi="Roboto"/>
          <w:sz w:val="24"/>
          <w:szCs w:val="24"/>
        </w:rPr>
        <w:tab/>
      </w:r>
      <w:r>
        <w:rPr>
          <w:rFonts w:ascii="Roboto" w:hAnsi="Roboto"/>
          <w:sz w:val="24"/>
          <w:szCs w:val="24"/>
        </w:rPr>
        <w:tab/>
      </w:r>
      <w:r>
        <w:rPr>
          <w:rFonts w:ascii="Roboto" w:hAnsi="Roboto"/>
          <w:sz w:val="24"/>
          <w:szCs w:val="24"/>
        </w:rPr>
        <w:tab/>
      </w:r>
      <w:r>
        <w:rPr>
          <w:rFonts w:ascii="Roboto" w:hAnsi="Roboto"/>
          <w:sz w:val="24"/>
          <w:szCs w:val="24"/>
        </w:rPr>
        <w:tab/>
      </w:r>
      <w:r>
        <w:rPr>
          <w:rFonts w:ascii="Roboto" w:hAnsi="Roboto"/>
          <w:sz w:val="24"/>
          <w:szCs w:val="24"/>
        </w:rPr>
        <w:tab/>
      </w:r>
      <w:r>
        <w:rPr>
          <w:rFonts w:ascii="Roboto" w:hAnsi="Roboto"/>
          <w:sz w:val="24"/>
          <w:szCs w:val="24"/>
        </w:rPr>
        <w:tab/>
      </w:r>
    </w:p>
    <w:p w14:paraId="16EEA1B1" w14:textId="215EAE94" w:rsidR="00357DD0" w:rsidRPr="007647FE" w:rsidRDefault="00357DD0">
      <w:pPr>
        <w:rPr>
          <w:rFonts w:ascii="Roboto" w:hAnsi="Roboto"/>
          <w:sz w:val="24"/>
          <w:szCs w:val="24"/>
        </w:rPr>
      </w:pPr>
    </w:p>
    <w:p w14:paraId="5BBDC1F1" w14:textId="7021ACB4" w:rsidR="00357DD0" w:rsidRPr="007647FE" w:rsidRDefault="00F55DD4">
      <w:pPr>
        <w:rPr>
          <w:rFonts w:ascii="Roboto" w:hAnsi="Roboto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64384" behindDoc="1" locked="0" layoutInCell="1" allowOverlap="1" wp14:anchorId="66C628C6" wp14:editId="43B15262">
            <wp:simplePos x="0" y="0"/>
            <wp:positionH relativeFrom="margin">
              <wp:posOffset>-260163</wp:posOffset>
            </wp:positionH>
            <wp:positionV relativeFrom="page">
              <wp:posOffset>3278131</wp:posOffset>
            </wp:positionV>
            <wp:extent cx="5024120" cy="1269365"/>
            <wp:effectExtent l="0" t="0" r="5080" b="6985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4120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60EB3" w14:textId="679F94F0" w:rsidR="00357DD0" w:rsidRPr="007647FE" w:rsidRDefault="00357DD0">
      <w:pPr>
        <w:rPr>
          <w:rFonts w:ascii="Roboto" w:hAnsi="Roboto"/>
          <w:sz w:val="24"/>
          <w:szCs w:val="24"/>
        </w:rPr>
      </w:pPr>
    </w:p>
    <w:p w14:paraId="5E2E9BD4" w14:textId="2A239583" w:rsidR="00357DD0" w:rsidRPr="007647FE" w:rsidRDefault="00357DD0">
      <w:pPr>
        <w:rPr>
          <w:rFonts w:ascii="Roboto" w:hAnsi="Roboto"/>
          <w:sz w:val="24"/>
          <w:szCs w:val="24"/>
        </w:rPr>
      </w:pPr>
    </w:p>
    <w:p w14:paraId="1FD266C1" w14:textId="77777777" w:rsidR="00F55DD4" w:rsidRDefault="00357DD0" w:rsidP="007F30A1">
      <w:pPr>
        <w:rPr>
          <w:rFonts w:ascii="Roboto" w:hAnsi="Roboto" w:cs="Arial"/>
          <w:b/>
          <w:bCs/>
          <w:sz w:val="28"/>
          <w:szCs w:val="28"/>
        </w:rPr>
      </w:pPr>
      <w:r w:rsidRPr="00F55DD4">
        <w:rPr>
          <w:rFonts w:ascii="Roboto" w:hAnsi="Roboto" w:cs="Arial"/>
          <w:b/>
          <w:bCs/>
          <w:sz w:val="28"/>
          <w:szCs w:val="28"/>
        </w:rPr>
        <w:t xml:space="preserve">Arrête </w:t>
      </w:r>
      <w:r w:rsidR="00283055" w:rsidRPr="00F55DD4">
        <w:rPr>
          <w:rFonts w:ascii="Roboto" w:hAnsi="Roboto" w:cs="Arial"/>
          <w:b/>
          <w:bCs/>
          <w:sz w:val="28"/>
          <w:szCs w:val="28"/>
        </w:rPr>
        <w:t xml:space="preserve">portant réintégration après une disponibilité </w:t>
      </w:r>
    </w:p>
    <w:p w14:paraId="1ABDF225" w14:textId="1655DDC0" w:rsidR="00357DD0" w:rsidRPr="00F55DD4" w:rsidRDefault="00283055" w:rsidP="007F30A1">
      <w:pPr>
        <w:rPr>
          <w:rFonts w:ascii="Roboto" w:hAnsi="Roboto" w:cs="Arial"/>
          <w:b/>
          <w:bCs/>
          <w:sz w:val="28"/>
          <w:szCs w:val="28"/>
        </w:rPr>
      </w:pPr>
      <w:proofErr w:type="gramStart"/>
      <w:r w:rsidRPr="00F55DD4">
        <w:rPr>
          <w:rFonts w:ascii="Roboto" w:hAnsi="Roboto" w:cs="Arial"/>
          <w:b/>
          <w:bCs/>
          <w:sz w:val="28"/>
          <w:szCs w:val="28"/>
        </w:rPr>
        <w:t>d’office</w:t>
      </w:r>
      <w:proofErr w:type="gramEnd"/>
      <w:r w:rsidRPr="00F55DD4">
        <w:rPr>
          <w:rFonts w:ascii="Roboto" w:hAnsi="Roboto" w:cs="Arial"/>
          <w:b/>
          <w:bCs/>
          <w:sz w:val="28"/>
          <w:szCs w:val="28"/>
        </w:rPr>
        <w:t xml:space="preserve"> pour raison de santé</w:t>
      </w:r>
      <w:r w:rsidR="00F55DD4">
        <w:rPr>
          <w:rFonts w:ascii="Roboto" w:hAnsi="Roboto" w:cs="Arial"/>
          <w:b/>
          <w:bCs/>
          <w:sz w:val="28"/>
          <w:szCs w:val="28"/>
        </w:rPr>
        <w:t xml:space="preserve"> </w:t>
      </w:r>
      <w:r w:rsidR="00357DD0" w:rsidRPr="00F55DD4">
        <w:rPr>
          <w:rFonts w:ascii="Roboto" w:hAnsi="Roboto" w:cs="Arial"/>
          <w:b/>
          <w:bCs/>
          <w:sz w:val="28"/>
          <w:szCs w:val="28"/>
        </w:rPr>
        <w:t>de M. / Mme ………………………………….</w:t>
      </w:r>
    </w:p>
    <w:p w14:paraId="04D35F88" w14:textId="77777777" w:rsidR="0054417D" w:rsidRPr="007647FE" w:rsidRDefault="0054417D">
      <w:pPr>
        <w:rPr>
          <w:rFonts w:ascii="Roboto" w:hAnsi="Roboto" w:cs="Arial"/>
          <w:sz w:val="24"/>
          <w:szCs w:val="24"/>
        </w:rPr>
      </w:pPr>
    </w:p>
    <w:p w14:paraId="3C049E8D" w14:textId="77777777" w:rsidR="00357DD0" w:rsidRPr="007647FE" w:rsidRDefault="00357DD0" w:rsidP="00357DD0">
      <w:pPr>
        <w:rPr>
          <w:rFonts w:ascii="Roboto" w:hAnsi="Roboto"/>
          <w:sz w:val="24"/>
          <w:szCs w:val="24"/>
        </w:rPr>
      </w:pPr>
    </w:p>
    <w:p w14:paraId="18435F44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Le Maire (ou le Président) de .........................................................................................,</w:t>
      </w:r>
    </w:p>
    <w:p w14:paraId="6BAA7796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Vu le code général des collectivités territoriales,</w:t>
      </w:r>
    </w:p>
    <w:p w14:paraId="05BAA510" w14:textId="1919BFF9" w:rsidR="00357DD0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Vu le code général de la fonction publique</w:t>
      </w:r>
      <w:r w:rsidR="007647FE" w:rsidRPr="007647FE">
        <w:rPr>
          <w:rFonts w:ascii="Roboto" w:eastAsia="Times New Roman" w:hAnsi="Roboto" w:cs="Arial"/>
          <w:sz w:val="24"/>
          <w:szCs w:val="24"/>
          <w:lang w:eastAsia="fr-FR"/>
        </w:rPr>
        <w:t>,</w:t>
      </w:r>
    </w:p>
    <w:p w14:paraId="7B331E14" w14:textId="77777777" w:rsidR="00283055" w:rsidRPr="00283055" w:rsidRDefault="00283055" w:rsidP="00283055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283055">
        <w:rPr>
          <w:rFonts w:ascii="Roboto" w:eastAsia="Times New Roman" w:hAnsi="Roboto" w:cs="Arial"/>
          <w:sz w:val="24"/>
          <w:szCs w:val="24"/>
          <w:lang w:eastAsia="fr-FR"/>
        </w:rPr>
        <w:t>Vu le décret n° 86-68 du 13 janvier 1986 modifié, relatif aux positions de détachement, hors cadres, de disponibilité et de congé parental des fonctionnaires territoriaux,</w:t>
      </w:r>
    </w:p>
    <w:p w14:paraId="7315EBAF" w14:textId="77777777" w:rsidR="00283055" w:rsidRPr="00283055" w:rsidRDefault="00283055" w:rsidP="00283055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283055">
        <w:rPr>
          <w:rFonts w:ascii="Roboto" w:eastAsia="Times New Roman" w:hAnsi="Roboto" w:cs="Arial"/>
          <w:sz w:val="24"/>
          <w:szCs w:val="24"/>
          <w:lang w:eastAsia="fr-FR"/>
        </w:rPr>
        <w:t>Vu le décret n° 60-58 du 11 janvier 1960 relatif au régime de sécurité sociale des agents permanents des départements, des communes et de leurs établissements publics n’ayant pas le caractère industriel et commercial,</w:t>
      </w:r>
    </w:p>
    <w:p w14:paraId="2AFF9F12" w14:textId="77777777" w:rsidR="00283055" w:rsidRPr="00283055" w:rsidRDefault="00283055" w:rsidP="00283055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283055">
        <w:rPr>
          <w:rFonts w:ascii="Roboto" w:eastAsia="Times New Roman" w:hAnsi="Roboto" w:cs="Arial"/>
          <w:sz w:val="24"/>
          <w:szCs w:val="24"/>
          <w:lang w:eastAsia="fr-FR"/>
        </w:rPr>
        <w:t>Vu le décret n°87-602 du 30 juillet 1987 pris pour l'application de la loi n° 84-53 du 26 janvier 1984 portant dispositions statutaires relatives à la fonction publique territoriale et relatif à l'organisation des conseils médicaux, aux conditions d'aptitude physique et au régime des congés de maladie des fonctionnaires territoriaux,</w:t>
      </w:r>
    </w:p>
    <w:p w14:paraId="2B86512E" w14:textId="77777777" w:rsidR="00283055" w:rsidRPr="00283055" w:rsidRDefault="00283055" w:rsidP="00283055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283055">
        <w:rPr>
          <w:rFonts w:ascii="Roboto" w:eastAsia="Times New Roman" w:hAnsi="Roboto" w:cs="Arial"/>
          <w:sz w:val="24"/>
          <w:szCs w:val="24"/>
          <w:lang w:eastAsia="fr-FR"/>
        </w:rPr>
        <w:t>Vu les congés de maladie obtenus par Monsieur (Madame) … qui a épuisé au … ses droits à congés de maladie,</w:t>
      </w:r>
    </w:p>
    <w:p w14:paraId="5AE50ACE" w14:textId="77777777" w:rsidR="00283055" w:rsidRPr="00283055" w:rsidRDefault="00283055" w:rsidP="00283055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283055">
        <w:rPr>
          <w:rFonts w:ascii="Roboto" w:eastAsia="Times New Roman" w:hAnsi="Roboto" w:cs="Arial"/>
          <w:sz w:val="24"/>
          <w:szCs w:val="24"/>
          <w:lang w:eastAsia="fr-FR"/>
        </w:rPr>
        <w:t>Vu la situation de Monsieur (Madame) …, (grade) …, (échelle)…, (échelon)…, en position de disponibilité d’office pour raison de santé depuis le … ;</w:t>
      </w:r>
    </w:p>
    <w:p w14:paraId="1FDC6A6A" w14:textId="77777777" w:rsidR="00283055" w:rsidRPr="00283055" w:rsidRDefault="00283055" w:rsidP="00283055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283055">
        <w:rPr>
          <w:rFonts w:ascii="Roboto" w:eastAsia="Times New Roman" w:hAnsi="Roboto" w:cs="Arial"/>
          <w:sz w:val="24"/>
          <w:szCs w:val="24"/>
          <w:lang w:eastAsia="fr-FR"/>
        </w:rPr>
        <w:t xml:space="preserve">Vu la demande écrite de réintégration présentée le…………par Monsieur (Madame) …, </w:t>
      </w:r>
    </w:p>
    <w:p w14:paraId="65EB155C" w14:textId="77777777" w:rsidR="00283055" w:rsidRPr="00283055" w:rsidRDefault="00283055" w:rsidP="00283055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283055">
        <w:rPr>
          <w:rFonts w:ascii="Roboto" w:eastAsia="Times New Roman" w:hAnsi="Roboto" w:cs="Arial"/>
          <w:sz w:val="24"/>
          <w:szCs w:val="24"/>
          <w:lang w:eastAsia="fr-FR"/>
        </w:rPr>
        <w:t>Vu l’avis du Conseil Médical en formation restreinte en date du … se prononçant sur une réintégration de Monsieur (Madame) … à compter du …</w:t>
      </w:r>
    </w:p>
    <w:p w14:paraId="061BBF40" w14:textId="77777777" w:rsidR="007647FE" w:rsidRPr="007647FE" w:rsidRDefault="007647FE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1D5C6FF9" w14:textId="77777777" w:rsidR="00F55DD4" w:rsidRDefault="00F55DD4">
      <w:pPr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>
        <w:rPr>
          <w:rFonts w:ascii="Roboto" w:eastAsia="Times New Roman" w:hAnsi="Roboto" w:cs="Arial"/>
          <w:b/>
          <w:bCs/>
          <w:sz w:val="24"/>
          <w:szCs w:val="24"/>
          <w:lang w:eastAsia="fr-FR"/>
        </w:rPr>
        <w:br w:type="page"/>
      </w:r>
    </w:p>
    <w:p w14:paraId="3793B515" w14:textId="56EB5659" w:rsidR="00357DD0" w:rsidRPr="007647FE" w:rsidRDefault="00357DD0" w:rsidP="00357DD0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lastRenderedPageBreak/>
        <w:t>ARRÊTE</w:t>
      </w:r>
    </w:p>
    <w:p w14:paraId="1EC64520" w14:textId="77777777" w:rsidR="00283055" w:rsidRPr="00283055" w:rsidRDefault="00357DD0" w:rsidP="00283055">
      <w:pPr>
        <w:autoSpaceDE w:val="0"/>
        <w:autoSpaceDN w:val="0"/>
        <w:adjustRightInd w:val="0"/>
        <w:contextualSpacing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ARTICLE 1 : </w:t>
      </w:r>
      <w:r w:rsidR="00283055" w:rsidRPr="00283055">
        <w:rPr>
          <w:rFonts w:ascii="Roboto" w:eastAsia="Times New Roman" w:hAnsi="Roboto" w:cs="Arial"/>
          <w:sz w:val="24"/>
          <w:szCs w:val="24"/>
          <w:lang w:eastAsia="fr-FR"/>
        </w:rPr>
        <w:t>A compter du ……, Monsieur (Madame) ……… est réintégré(e) dans son emploi,</w:t>
      </w:r>
    </w:p>
    <w:p w14:paraId="4B25E43C" w14:textId="77777777" w:rsidR="007647FE" w:rsidRPr="007647FE" w:rsidRDefault="007647FE" w:rsidP="007647FE">
      <w:pPr>
        <w:autoSpaceDE w:val="0"/>
        <w:autoSpaceDN w:val="0"/>
        <w:adjustRightInd w:val="0"/>
        <w:contextualSpacing/>
        <w:jc w:val="both"/>
        <w:rPr>
          <w:rFonts w:ascii="Roboto" w:hAnsi="Roboto" w:cs="Arial"/>
          <w:sz w:val="24"/>
          <w:szCs w:val="24"/>
        </w:rPr>
      </w:pPr>
    </w:p>
    <w:p w14:paraId="6A06A978" w14:textId="60E32671" w:rsidR="00357DD0" w:rsidRPr="007647FE" w:rsidRDefault="007647FE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ARTICLE 3 : </w:t>
      </w:r>
      <w:r w:rsidR="00357DD0" w:rsidRPr="007647FE">
        <w:rPr>
          <w:rFonts w:ascii="Roboto" w:eastAsia="Times New Roman" w:hAnsi="Roboto" w:cs="Arial"/>
          <w:sz w:val="24"/>
          <w:szCs w:val="24"/>
          <w:lang w:eastAsia="fr-FR"/>
        </w:rPr>
        <w:t>Le (la) ……………</w:t>
      </w:r>
      <w:proofErr w:type="gramStart"/>
      <w:r w:rsidR="00357DD0" w:rsidRPr="007647FE"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 w:rsidR="00357DD0"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. </w:t>
      </w:r>
      <w:proofErr w:type="gramStart"/>
      <w:r w:rsidR="00357DD0" w:rsidRPr="007647FE">
        <w:rPr>
          <w:rFonts w:ascii="Roboto" w:eastAsia="Times New Roman" w:hAnsi="Roboto" w:cs="Arial"/>
          <w:sz w:val="24"/>
          <w:szCs w:val="24"/>
          <w:lang w:eastAsia="fr-FR"/>
        </w:rPr>
        <w:t>est</w:t>
      </w:r>
      <w:proofErr w:type="gramEnd"/>
      <w:r w:rsidR="00357DD0"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 chargé(e) de l’exécution du présent arrêté qui sera notifié à l’intéressé(e).</w:t>
      </w:r>
    </w:p>
    <w:p w14:paraId="1CA04FCA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D21C123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Ampliation adressée au :</w:t>
      </w:r>
    </w:p>
    <w:p w14:paraId="22FB43DE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Président du centre de gestion</w:t>
      </w:r>
    </w:p>
    <w:p w14:paraId="1C67618F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Comptable de la collectivité ou de l’établissement</w:t>
      </w:r>
    </w:p>
    <w:p w14:paraId="4516707C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7647FE">
        <w:rPr>
          <w:rFonts w:ascii="Roboto" w:eastAsia="Times New Roman" w:hAnsi="Roboto" w:cs="Arial"/>
          <w:sz w:val="24"/>
          <w:szCs w:val="24"/>
          <w:lang w:eastAsia="fr-FR"/>
        </w:rPr>
        <w:tab/>
      </w:r>
    </w:p>
    <w:p w14:paraId="08E60E1B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CB7D91A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410BC99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12000B1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Fait à ........................................., le .......................................</w:t>
      </w:r>
    </w:p>
    <w:p w14:paraId="43C7483D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F2B2001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7647FE">
        <w:rPr>
          <w:rFonts w:ascii="Roboto" w:eastAsia="Times New Roman" w:hAnsi="Roboto" w:cs="Arial"/>
          <w:sz w:val="24"/>
          <w:szCs w:val="24"/>
          <w:lang w:eastAsia="fr-FR"/>
        </w:rPr>
        <w:tab/>
        <w:t>Le Maire (ou le Président)</w:t>
      </w:r>
    </w:p>
    <w:p w14:paraId="4477B57B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7647FE">
        <w:rPr>
          <w:rFonts w:ascii="Roboto" w:eastAsia="Times New Roman" w:hAnsi="Roboto" w:cs="Arial"/>
          <w:sz w:val="24"/>
          <w:szCs w:val="24"/>
          <w:lang w:eastAsia="fr-FR"/>
        </w:rPr>
        <w:tab/>
        <w:t>(Prénom Nom)</w:t>
      </w:r>
    </w:p>
    <w:p w14:paraId="3F7A17D6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9F132A6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530F634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261F1F3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Le Maire (ou le Président),</w:t>
      </w:r>
    </w:p>
    <w:p w14:paraId="028BAE94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- certifie sous sa responsabilité le caractère </w:t>
      </w:r>
    </w:p>
    <w:p w14:paraId="43B51931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proofErr w:type="gramStart"/>
      <w:r w:rsidRPr="007647FE">
        <w:rPr>
          <w:rFonts w:ascii="Roboto" w:eastAsia="Times New Roman" w:hAnsi="Roboto" w:cs="Arial"/>
          <w:sz w:val="24"/>
          <w:szCs w:val="24"/>
          <w:lang w:eastAsia="fr-FR"/>
        </w:rPr>
        <w:t>exécutoire</w:t>
      </w:r>
      <w:proofErr w:type="gramEnd"/>
      <w:r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 de cet acte,</w:t>
      </w:r>
    </w:p>
    <w:p w14:paraId="15944AD6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8" w:history="1">
        <w:r w:rsidRPr="007647FE">
          <w:rPr>
            <w:rFonts w:ascii="Roboto" w:eastAsia="Times New Roman" w:hAnsi="Roboto" w:cs="Arial"/>
            <w:sz w:val="24"/>
            <w:szCs w:val="24"/>
            <w:lang w:eastAsia="fr-FR"/>
          </w:rPr>
          <w:t>www.telerecours.fr</w:t>
        </w:r>
      </w:hyperlink>
    </w:p>
    <w:p w14:paraId="75079E00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proofErr w:type="gramStart"/>
      <w:r w:rsidRPr="007647FE">
        <w:rPr>
          <w:rFonts w:ascii="Roboto" w:eastAsia="Times New Roman" w:hAnsi="Roboto" w:cs="Arial"/>
          <w:sz w:val="24"/>
          <w:szCs w:val="24"/>
          <w:lang w:eastAsia="fr-FR"/>
        </w:rPr>
        <w:t>dans</w:t>
      </w:r>
      <w:proofErr w:type="gramEnd"/>
      <w:r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 un délai de deux mois à compter de la présente notification.</w:t>
      </w:r>
    </w:p>
    <w:p w14:paraId="404550EC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E3E4F5E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Notifié le ...........................................</w:t>
      </w:r>
    </w:p>
    <w:p w14:paraId="7777969F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Signature de l’agent :</w:t>
      </w:r>
    </w:p>
    <w:p w14:paraId="41DA4AEC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6E790EA2" w14:textId="77777777" w:rsidR="0054417D" w:rsidRPr="007647FE" w:rsidRDefault="00F2320D" w:rsidP="00357DD0">
      <w:pPr>
        <w:jc w:val="center"/>
        <w:rPr>
          <w:rFonts w:ascii="Roboto" w:hAnsi="Roboto"/>
          <w:sz w:val="24"/>
          <w:szCs w:val="24"/>
        </w:rPr>
      </w:pPr>
      <w:r w:rsidRPr="007647FE">
        <w:rPr>
          <w:rFonts w:ascii="Roboto" w:hAnsi="Roboto"/>
          <w:noProof/>
          <w:sz w:val="24"/>
          <w:szCs w:val="24"/>
          <w:lang w:eastAsia="fr-FR"/>
        </w:rPr>
        <w:drawing>
          <wp:inline distT="0" distB="0" distL="0" distR="0" wp14:anchorId="03EBE5F0" wp14:editId="0BE0DE70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340F5" w14:textId="77777777" w:rsidR="0054417D" w:rsidRPr="007647FE" w:rsidRDefault="0054417D">
      <w:pPr>
        <w:rPr>
          <w:rFonts w:ascii="Roboto" w:hAnsi="Roboto"/>
          <w:sz w:val="24"/>
          <w:szCs w:val="24"/>
        </w:rPr>
      </w:pPr>
    </w:p>
    <w:p w14:paraId="0A4FC442" w14:textId="77777777" w:rsidR="0054417D" w:rsidRPr="007647FE" w:rsidRDefault="0054417D">
      <w:pPr>
        <w:rPr>
          <w:rFonts w:ascii="Roboto" w:hAnsi="Roboto"/>
          <w:sz w:val="24"/>
          <w:szCs w:val="24"/>
        </w:rPr>
      </w:pPr>
    </w:p>
    <w:p w14:paraId="3128D5DE" w14:textId="77777777" w:rsidR="0054417D" w:rsidRPr="007647FE" w:rsidRDefault="0054417D">
      <w:pPr>
        <w:rPr>
          <w:rFonts w:ascii="Roboto" w:hAnsi="Roboto"/>
          <w:sz w:val="24"/>
          <w:szCs w:val="24"/>
        </w:rPr>
      </w:pPr>
    </w:p>
    <w:p w14:paraId="06A180D7" w14:textId="77777777" w:rsidR="0054417D" w:rsidRPr="007647FE" w:rsidRDefault="0054417D">
      <w:pPr>
        <w:rPr>
          <w:rFonts w:ascii="Roboto" w:hAnsi="Roboto"/>
          <w:sz w:val="24"/>
          <w:szCs w:val="24"/>
        </w:rPr>
      </w:pPr>
    </w:p>
    <w:sectPr w:rsidR="0054417D" w:rsidRPr="007647FE" w:rsidSect="00027D7A">
      <w:headerReference w:type="default" r:id="rId10"/>
      <w:footerReference w:type="default" r:id="rId11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76A51" w14:textId="77777777" w:rsidR="00397E0A" w:rsidRDefault="00397E0A" w:rsidP="00E66A52">
      <w:r>
        <w:separator/>
      </w:r>
    </w:p>
  </w:endnote>
  <w:endnote w:type="continuationSeparator" w:id="0">
    <w:p w14:paraId="4E02D050" w14:textId="77777777" w:rsidR="00397E0A" w:rsidRDefault="00397E0A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AF22B" w14:textId="053F7AB3" w:rsidR="00357DD0" w:rsidRPr="00F55DD4" w:rsidRDefault="00F55DD4" w:rsidP="00F55DD4">
    <w:pPr>
      <w:pStyle w:val="Pieddepage"/>
      <w:rPr>
        <w:rFonts w:ascii="Arial" w:hAnsi="Arial" w:cs="Arial"/>
        <w:b/>
        <w:bCs/>
      </w:rPr>
    </w:pP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6EC42F0" wp14:editId="4E4ADAC8">
          <wp:simplePos x="0" y="0"/>
          <wp:positionH relativeFrom="margin">
            <wp:posOffset>6124351</wp:posOffset>
          </wp:positionH>
          <wp:positionV relativeFrom="page">
            <wp:posOffset>9988736</wp:posOffset>
          </wp:positionV>
          <wp:extent cx="444303" cy="392430"/>
          <wp:effectExtent l="0" t="0" r="0" b="762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303" cy="392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5972368F" wp14:editId="5B3BBCF5">
          <wp:simplePos x="0" y="0"/>
          <wp:positionH relativeFrom="column">
            <wp:posOffset>3395831</wp:posOffset>
          </wp:positionH>
          <wp:positionV relativeFrom="page">
            <wp:posOffset>9661151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990BF6" wp14:editId="5B6C8E45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DE39E7" w14:textId="77777777" w:rsidR="0089398A" w:rsidRPr="00BF6806" w:rsidRDefault="0089398A" w:rsidP="0089398A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75605871" w14:textId="77777777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5990BF6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71DE39E7" w14:textId="77777777" w:rsidR="0089398A" w:rsidRPr="00BF6806" w:rsidRDefault="0089398A" w:rsidP="0089398A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75605871" w14:textId="77777777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6E9AC5DB" wp14:editId="42A545C4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283055">
      <w:rPr>
        <w:rFonts w:ascii="Roboto" w:hAnsi="Roboto" w:cs="Arial"/>
      </w:rPr>
      <w:t>octobre</w:t>
    </w:r>
    <w:r w:rsidR="007647FE">
      <w:rPr>
        <w:rFonts w:ascii="Roboto" w:hAnsi="Roboto" w:cs="Arial"/>
      </w:rPr>
      <w:t xml:space="preserve">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89398A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89398A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4D36F" w14:textId="77777777" w:rsidR="00397E0A" w:rsidRDefault="00397E0A" w:rsidP="00E66A52">
      <w:r>
        <w:separator/>
      </w:r>
    </w:p>
  </w:footnote>
  <w:footnote w:type="continuationSeparator" w:id="0">
    <w:p w14:paraId="0EC407AA" w14:textId="77777777" w:rsidR="00397E0A" w:rsidRDefault="00397E0A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8C65C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384578D1" wp14:editId="5C38AED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3364D"/>
    <w:rsid w:val="00072FC5"/>
    <w:rsid w:val="00156D3A"/>
    <w:rsid w:val="001921D7"/>
    <w:rsid w:val="00283055"/>
    <w:rsid w:val="002938AD"/>
    <w:rsid w:val="002C290D"/>
    <w:rsid w:val="002D52D1"/>
    <w:rsid w:val="00357DD0"/>
    <w:rsid w:val="00370E52"/>
    <w:rsid w:val="00397E0A"/>
    <w:rsid w:val="003D2597"/>
    <w:rsid w:val="00422F59"/>
    <w:rsid w:val="00471D2D"/>
    <w:rsid w:val="004F1260"/>
    <w:rsid w:val="0054417D"/>
    <w:rsid w:val="0057200D"/>
    <w:rsid w:val="00626141"/>
    <w:rsid w:val="00662ABF"/>
    <w:rsid w:val="006D1BA5"/>
    <w:rsid w:val="006E455B"/>
    <w:rsid w:val="007168C6"/>
    <w:rsid w:val="007647FE"/>
    <w:rsid w:val="007E37C6"/>
    <w:rsid w:val="007F30A1"/>
    <w:rsid w:val="0089398A"/>
    <w:rsid w:val="008B1A4B"/>
    <w:rsid w:val="008B2F01"/>
    <w:rsid w:val="008C618F"/>
    <w:rsid w:val="008E3383"/>
    <w:rsid w:val="008F414C"/>
    <w:rsid w:val="00936E25"/>
    <w:rsid w:val="00976D98"/>
    <w:rsid w:val="009A587A"/>
    <w:rsid w:val="009B6093"/>
    <w:rsid w:val="009F38E9"/>
    <w:rsid w:val="00A1208A"/>
    <w:rsid w:val="00A23786"/>
    <w:rsid w:val="00A445F7"/>
    <w:rsid w:val="00AD78A5"/>
    <w:rsid w:val="00B60641"/>
    <w:rsid w:val="00BF6806"/>
    <w:rsid w:val="00C64280"/>
    <w:rsid w:val="00C91860"/>
    <w:rsid w:val="00CA1181"/>
    <w:rsid w:val="00CD79EA"/>
    <w:rsid w:val="00CE12E5"/>
    <w:rsid w:val="00D60D10"/>
    <w:rsid w:val="00D75CE4"/>
    <w:rsid w:val="00DD7C46"/>
    <w:rsid w:val="00DE51FC"/>
    <w:rsid w:val="00E3037E"/>
    <w:rsid w:val="00E66A52"/>
    <w:rsid w:val="00EA30BD"/>
    <w:rsid w:val="00EA76F8"/>
    <w:rsid w:val="00EB34D2"/>
    <w:rsid w:val="00ED3E8D"/>
    <w:rsid w:val="00F17109"/>
    <w:rsid w:val="00F2320D"/>
    <w:rsid w:val="00F5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C478C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9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4</cp:revision>
  <dcterms:created xsi:type="dcterms:W3CDTF">2025-10-28T10:46:00Z</dcterms:created>
  <dcterms:modified xsi:type="dcterms:W3CDTF">2026-02-16T16:32:00Z</dcterms:modified>
</cp:coreProperties>
</file>